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2E9" w:rsidRDefault="00D542E9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542E9" w:rsidRDefault="00D542E9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УТВЕРЖДАЮ:</w:t>
      </w:r>
    </w:p>
    <w:p w:rsidR="000036CF" w:rsidRPr="0071616F" w:rsidRDefault="000036CF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:rsidR="000036CF" w:rsidRPr="0071616F" w:rsidRDefault="00E20EE2" w:rsidP="000036CF">
      <w:pPr>
        <w:tabs>
          <w:tab w:val="left" w:pos="993"/>
        </w:tabs>
        <w:spacing w:after="0" w:line="240" w:lineRule="auto"/>
        <w:ind w:left="4678" w:right="-36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 производственным</w:t>
      </w:r>
      <w:r w:rsidR="000036CF"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вопросам</w:t>
      </w:r>
    </w:p>
    <w:p w:rsidR="000036CF" w:rsidRDefault="000036CF" w:rsidP="000036CF">
      <w:pPr>
        <w:spacing w:after="0" w:line="240" w:lineRule="auto"/>
        <w:ind w:left="4678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__М.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Токомбаев «___» _____________________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201</w:t>
      </w:r>
      <w:r w:rsidR="005C5CF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71616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:rsidR="000036CF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6CF" w:rsidRPr="007258E6" w:rsidRDefault="000036CF" w:rsidP="000036C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5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Техническая спецификация</w:t>
      </w:r>
    </w:p>
    <w:p w:rsidR="002870D8" w:rsidRPr="0071616F" w:rsidRDefault="002870D8" w:rsidP="002870D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344C" w:rsidRPr="005F344C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3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</w:t>
      </w:r>
      <w:r w:rsidRPr="005F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F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ботинки </w:t>
      </w:r>
      <w:r w:rsidR="005F344C" w:rsidRPr="005F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от механических воздействий, мужские, из комбинированного материала, утепленные</w:t>
      </w:r>
      <w:r w:rsidR="005F344C" w:rsidRPr="005F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549" w:rsidRPr="005F344C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3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 ЕНС ТРУ:</w:t>
      </w:r>
      <w:r w:rsidRPr="005F34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F344C" w:rsidRPr="005F344C">
        <w:rPr>
          <w:rFonts w:ascii="Times New Roman" w:eastAsia="Times New Roman" w:hAnsi="Times New Roman"/>
          <w:sz w:val="24"/>
          <w:szCs w:val="24"/>
          <w:lang w:eastAsia="ru-RU"/>
        </w:rPr>
        <w:t>152032.920.000015</w:t>
      </w:r>
    </w:p>
    <w:p w:rsidR="002870D8" w:rsidRPr="009D1549" w:rsidRDefault="002870D8" w:rsidP="0071616F">
      <w:pPr>
        <w:numPr>
          <w:ilvl w:val="0"/>
          <w:numId w:val="1"/>
        </w:numPr>
        <w:autoSpaceDE w:val="0"/>
        <w:autoSpaceDN w:val="0"/>
        <w:spacing w:after="0" w:line="240" w:lineRule="auto"/>
        <w:ind w:left="641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1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характеристики:</w:t>
      </w:r>
      <w:r w:rsidR="009D1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1"/>
        <w:tblW w:w="9215" w:type="dxa"/>
        <w:tblInd w:w="-289" w:type="dxa"/>
        <w:tblLook w:val="04A0" w:firstRow="1" w:lastRow="0" w:firstColumn="1" w:lastColumn="0" w:noHBand="0" w:noVBand="1"/>
      </w:tblPr>
      <w:tblGrid>
        <w:gridCol w:w="2836"/>
        <w:gridCol w:w="6379"/>
      </w:tblGrid>
      <w:tr w:rsidR="002870D8" w:rsidRPr="0071616F" w:rsidTr="000036CF">
        <w:trPr>
          <w:trHeight w:val="324"/>
        </w:trPr>
        <w:tc>
          <w:tcPr>
            <w:tcW w:w="2836" w:type="dxa"/>
          </w:tcPr>
          <w:p w:rsidR="002870D8" w:rsidRPr="0071616F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6379" w:type="dxa"/>
          </w:tcPr>
          <w:p w:rsidR="002870D8" w:rsidRPr="00C3588E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Ботинки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мужские, с верхом из хромовой кожи, на подошве полимерный материал, с </w:t>
            </w:r>
            <w:r w:rsidR="00EC3C3F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защитным</w:t>
            </w:r>
            <w:r w:rsid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C3C3F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металлическим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подноском </w:t>
            </w:r>
          </w:p>
        </w:tc>
      </w:tr>
      <w:tr w:rsidR="002870D8" w:rsidRPr="0071616F" w:rsidTr="000036CF">
        <w:trPr>
          <w:trHeight w:val="70"/>
        </w:trPr>
        <w:tc>
          <w:tcPr>
            <w:tcW w:w="2836" w:type="dxa"/>
          </w:tcPr>
          <w:p w:rsidR="002870D8" w:rsidRPr="0071616F" w:rsidRDefault="002870D8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379" w:type="dxa"/>
          </w:tcPr>
          <w:p w:rsidR="002870D8" w:rsidRPr="0071616F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D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0A6" w:rsidRPr="0071616F" w:rsidTr="000036CF">
        <w:trPr>
          <w:trHeight w:val="70"/>
        </w:trPr>
        <w:tc>
          <w:tcPr>
            <w:tcW w:w="2836" w:type="dxa"/>
          </w:tcPr>
          <w:p w:rsidR="00A500A6" w:rsidRPr="0071616F" w:rsidRDefault="00A500A6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6379" w:type="dxa"/>
          </w:tcPr>
          <w:p w:rsidR="00A500A6" w:rsidRDefault="00A500A6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</w:tr>
      <w:tr w:rsidR="00C3588E" w:rsidRPr="0071616F" w:rsidTr="000036CF">
        <w:trPr>
          <w:trHeight w:val="70"/>
        </w:trPr>
        <w:tc>
          <w:tcPr>
            <w:tcW w:w="2836" w:type="dxa"/>
          </w:tcPr>
          <w:p w:rsidR="00C3588E" w:rsidRPr="0071616F" w:rsidRDefault="00C3588E" w:rsidP="000036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</w:t>
            </w:r>
          </w:p>
        </w:tc>
        <w:tc>
          <w:tcPr>
            <w:tcW w:w="6379" w:type="dxa"/>
          </w:tcPr>
          <w:p w:rsidR="00A500A6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38р.- 2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39р.- 3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40р.- 3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41р.- 6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42р.- 8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43р.- </w:t>
            </w:r>
            <w:r w:rsidR="0081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44р.- 3 шт.</w:t>
            </w:r>
          </w:p>
          <w:p w:rsidR="009D1549" w:rsidRDefault="009D1549" w:rsidP="000036CF">
            <w:pPr>
              <w:tabs>
                <w:tab w:val="left" w:pos="6271"/>
                <w:tab w:val="left" w:pos="6696"/>
              </w:tabs>
              <w:ind w:right="5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45р.- 1 шт.</w:t>
            </w:r>
          </w:p>
        </w:tc>
      </w:tr>
      <w:tr w:rsidR="002870D8" w:rsidRPr="0071616F" w:rsidTr="00745D3A">
        <w:trPr>
          <w:trHeight w:val="1278"/>
        </w:trPr>
        <w:tc>
          <w:tcPr>
            <w:tcW w:w="2836" w:type="dxa"/>
            <w:vAlign w:val="center"/>
          </w:tcPr>
          <w:p w:rsidR="002870D8" w:rsidRPr="0071616F" w:rsidRDefault="0071616F" w:rsidP="000036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товару</w:t>
            </w:r>
          </w:p>
        </w:tc>
        <w:tc>
          <w:tcPr>
            <w:tcW w:w="6379" w:type="dxa"/>
          </w:tcPr>
          <w:p w:rsidR="009D1549" w:rsidRPr="009D1549" w:rsidRDefault="009D1549" w:rsidP="009D15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Ботинки кожаные</w:t>
            </w:r>
            <w:r w:rsidR="00D542E9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шнурках</w:t>
            </w:r>
            <w:r w:rsidR="00D54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542E9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верхом из хромовой кожи, на подошве полимерный материал, с защитным</w:t>
            </w:r>
            <w:r w:rsidR="00D54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542E9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металлическим подноском</w:t>
            </w:r>
            <w:r w:rsidR="00D54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EC3C3F" w:rsidRP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термопластич</w:t>
            </w:r>
            <w:r w:rsid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еским</w:t>
            </w:r>
            <w:r w:rsidR="00EC3C3F" w:rsidRP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полиуретан</w:t>
            </w:r>
            <w:r w:rsid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="00D54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задником литьевого метода крепления подошвы. Высота обуви 100мм. </w:t>
            </w:r>
          </w:p>
          <w:p w:rsidR="002870D8" w:rsidRDefault="009D1549" w:rsidP="009D15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Ботинки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должны быть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изготовлены из натуральной водостойкой кожи повышенной толщины 1,2-2,00мм. </w:t>
            </w:r>
            <w:r w:rsid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иметь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лухой кожаный клапан, который предотвращает попадание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грязи и пыли внутри обуви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3D6687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ягк</w:t>
            </w:r>
            <w:r w:rsid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ую</w:t>
            </w:r>
            <w:r w:rsidR="003D6687"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вставк</w:t>
            </w:r>
            <w:r w:rsid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у,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изготовлен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натуральной кожи, которая обеспечивает длительную защиту ног во время существенных механических нагрузок на боковую часть ботинка.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ветоотражающ</w:t>
            </w:r>
            <w:r w:rsid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вставки в берцах и в мягкой вставке, жесткий </w:t>
            </w:r>
            <w:r w:rsidR="00EC3C3F" w:rsidRP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термопластически</w:t>
            </w:r>
            <w:r w:rsid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EC3C3F" w:rsidRP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полиуретан</w:t>
            </w:r>
            <w:r w:rsidR="00EC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овый</w:t>
            </w:r>
            <w:r w:rsidRPr="009D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задник, который обеспечивает повышенную защиту ноги от вывиха.</w:t>
            </w:r>
            <w:r w:rsidR="005F3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Утепленные, зимние</w:t>
            </w:r>
            <w:bookmarkStart w:id="0" w:name="_GoBack"/>
            <w:bookmarkEnd w:id="0"/>
          </w:p>
          <w:p w:rsidR="003D6687" w:rsidRPr="0071616F" w:rsidRDefault="003D6687" w:rsidP="009D15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продукции сертификату</w:t>
            </w:r>
            <w:r w:rsidRPr="003D6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ГОСТ EN ISO 20345:2011</w:t>
            </w:r>
          </w:p>
        </w:tc>
      </w:tr>
      <w:tr w:rsidR="00EC3C3F" w:rsidRPr="0071616F" w:rsidTr="00D542E9">
        <w:trPr>
          <w:trHeight w:val="1161"/>
        </w:trPr>
        <w:tc>
          <w:tcPr>
            <w:tcW w:w="2836" w:type="dxa"/>
            <w:vAlign w:val="center"/>
          </w:tcPr>
          <w:p w:rsidR="00EC3C3F" w:rsidRPr="0071616F" w:rsidRDefault="00EC3C3F" w:rsidP="00EC3C3F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Требования, предъявляемые к потенциальным поставщикам</w:t>
            </w:r>
          </w:p>
          <w:p w:rsidR="00EC3C3F" w:rsidRDefault="00EC3C3F" w:rsidP="00EC3C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EC3C3F" w:rsidRPr="00745D3A" w:rsidRDefault="00EC3C3F" w:rsidP="00EC3C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Образцы, соответствующие технической спецификации предоставить Заказчику в срок до окончания даты приема заявок на портале закупок Самрук-Казына.</w:t>
            </w:r>
          </w:p>
          <w:p w:rsidR="00EC3C3F" w:rsidRPr="00745D3A" w:rsidRDefault="00EC3C3F" w:rsidP="00EC3C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3C3F" w:rsidRPr="0071616F" w:rsidTr="00745D3A">
        <w:trPr>
          <w:trHeight w:val="266"/>
        </w:trPr>
        <w:tc>
          <w:tcPr>
            <w:tcW w:w="2836" w:type="dxa"/>
            <w:vAlign w:val="center"/>
          </w:tcPr>
          <w:p w:rsidR="00EC3C3F" w:rsidRDefault="00EC3C3F" w:rsidP="00EC3C3F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6379" w:type="dxa"/>
          </w:tcPr>
          <w:p w:rsidR="00EC3C3F" w:rsidRDefault="00EC3C3F" w:rsidP="00EC3C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ТОО «Первая ветровая электрическая станция»</w:t>
            </w:r>
          </w:p>
        </w:tc>
      </w:tr>
      <w:tr w:rsidR="00EC3C3F" w:rsidRPr="0071616F" w:rsidTr="000036CF">
        <w:trPr>
          <w:trHeight w:val="121"/>
        </w:trPr>
        <w:tc>
          <w:tcPr>
            <w:tcW w:w="2836" w:type="dxa"/>
            <w:vAlign w:val="center"/>
          </w:tcPr>
          <w:p w:rsidR="00EC3C3F" w:rsidRPr="0071616F" w:rsidRDefault="00EC3C3F" w:rsidP="00EC3C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6379" w:type="dxa"/>
            <w:shd w:val="clear" w:color="auto" w:fill="auto"/>
          </w:tcPr>
          <w:p w:rsidR="00EC3C3F" w:rsidRPr="0071616F" w:rsidRDefault="00EC3C3F" w:rsidP="00EC3C3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 течение 30-ти рабочих дней </w:t>
            </w:r>
            <w:r w:rsidRPr="0071616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100% после поставки товара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З</w:t>
            </w:r>
            <w:r w:rsidRPr="0071616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аказчику</w:t>
            </w:r>
          </w:p>
        </w:tc>
      </w:tr>
      <w:tr w:rsidR="00EC3C3F" w:rsidRPr="0071616F" w:rsidTr="000036CF">
        <w:trPr>
          <w:trHeight w:val="254"/>
        </w:trPr>
        <w:tc>
          <w:tcPr>
            <w:tcW w:w="2836" w:type="dxa"/>
            <w:vAlign w:val="center"/>
          </w:tcPr>
          <w:p w:rsidR="00EC3C3F" w:rsidRPr="0071616F" w:rsidRDefault="00EC3C3F" w:rsidP="00EC3C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Гарантия</w:t>
            </w:r>
          </w:p>
        </w:tc>
        <w:tc>
          <w:tcPr>
            <w:tcW w:w="6379" w:type="dxa"/>
          </w:tcPr>
          <w:p w:rsidR="00EC3C3F" w:rsidRPr="0071616F" w:rsidRDefault="00EC3C3F" w:rsidP="00EC3C3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 месяцев</w:t>
            </w:r>
          </w:p>
        </w:tc>
      </w:tr>
      <w:tr w:rsidR="00EC3C3F" w:rsidRPr="0071616F" w:rsidTr="000036CF">
        <w:trPr>
          <w:trHeight w:val="257"/>
        </w:trPr>
        <w:tc>
          <w:tcPr>
            <w:tcW w:w="2836" w:type="dxa"/>
            <w:vAlign w:val="center"/>
          </w:tcPr>
          <w:p w:rsidR="00EC3C3F" w:rsidRPr="0071616F" w:rsidRDefault="00EC3C3F" w:rsidP="00EC3C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поставки товара</w:t>
            </w:r>
          </w:p>
        </w:tc>
        <w:tc>
          <w:tcPr>
            <w:tcW w:w="6379" w:type="dxa"/>
          </w:tcPr>
          <w:p w:rsidR="00EC3C3F" w:rsidRPr="0071616F" w:rsidRDefault="00EC3C3F" w:rsidP="00EC3C3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DDP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Нур-Султан</w:t>
            </w:r>
          </w:p>
        </w:tc>
      </w:tr>
      <w:tr w:rsidR="00EC3C3F" w:rsidRPr="0071616F" w:rsidTr="000036CF">
        <w:tc>
          <w:tcPr>
            <w:tcW w:w="2836" w:type="dxa"/>
            <w:vAlign w:val="center"/>
          </w:tcPr>
          <w:p w:rsidR="00EC3C3F" w:rsidRPr="0071616F" w:rsidRDefault="00EC3C3F" w:rsidP="00EC3C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поставки товара</w:t>
            </w:r>
          </w:p>
        </w:tc>
        <w:tc>
          <w:tcPr>
            <w:tcW w:w="6379" w:type="dxa"/>
          </w:tcPr>
          <w:p w:rsidR="00EC3C3F" w:rsidRPr="0071616F" w:rsidRDefault="00EC3C3F" w:rsidP="00EC3C3F">
            <w:pPr>
              <w:tabs>
                <w:tab w:val="left" w:pos="4144"/>
                <w:tab w:val="left" w:pos="6271"/>
                <w:tab w:val="left" w:pos="6696"/>
              </w:tabs>
              <w:ind w:right="72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16F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15 календарных дне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 с момента заключения договора</w:t>
            </w:r>
          </w:p>
        </w:tc>
      </w:tr>
    </w:tbl>
    <w:p w:rsidR="002870D8" w:rsidRDefault="002870D8" w:rsidP="0071616F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45C8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Менеджер по кадровым</w:t>
      </w:r>
    </w:p>
    <w:p w:rsidR="0001704F" w:rsidRPr="000036CF" w:rsidRDefault="00C245C8" w:rsidP="00AE49F6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 административным вопросам                                                          Омарова А.Б.</w:t>
      </w:r>
    </w:p>
    <w:sectPr w:rsidR="0001704F" w:rsidRPr="000036CF" w:rsidSect="00D542E9">
      <w:pgSz w:w="11906" w:h="16838"/>
      <w:pgMar w:top="42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06F"/>
    <w:multiLevelType w:val="multilevel"/>
    <w:tmpl w:val="2EEECF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0D8"/>
    <w:rsid w:val="000036CF"/>
    <w:rsid w:val="0001704F"/>
    <w:rsid w:val="00026E28"/>
    <w:rsid w:val="0014683C"/>
    <w:rsid w:val="001806EC"/>
    <w:rsid w:val="002870D8"/>
    <w:rsid w:val="002D750A"/>
    <w:rsid w:val="00372512"/>
    <w:rsid w:val="003D6687"/>
    <w:rsid w:val="004362F8"/>
    <w:rsid w:val="004E387F"/>
    <w:rsid w:val="005A76AC"/>
    <w:rsid w:val="005C5CF4"/>
    <w:rsid w:val="005F344C"/>
    <w:rsid w:val="0071616F"/>
    <w:rsid w:val="00745D3A"/>
    <w:rsid w:val="00802296"/>
    <w:rsid w:val="0081286F"/>
    <w:rsid w:val="009D1549"/>
    <w:rsid w:val="00A500A6"/>
    <w:rsid w:val="00A83753"/>
    <w:rsid w:val="00AE49F6"/>
    <w:rsid w:val="00BA3BCC"/>
    <w:rsid w:val="00BC5684"/>
    <w:rsid w:val="00BF7C6D"/>
    <w:rsid w:val="00C03940"/>
    <w:rsid w:val="00C245C8"/>
    <w:rsid w:val="00C3588E"/>
    <w:rsid w:val="00D542E9"/>
    <w:rsid w:val="00E20EE2"/>
    <w:rsid w:val="00EC1B9C"/>
    <w:rsid w:val="00EC3C3F"/>
    <w:rsid w:val="00FF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5167"/>
  <w15:chartTrackingRefBased/>
  <w15:docId w15:val="{C4851006-76DE-469E-BC3A-E2FDEB8E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8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a.omarova</cp:lastModifiedBy>
  <cp:revision>18</cp:revision>
  <cp:lastPrinted>2019-07-05T10:59:00Z</cp:lastPrinted>
  <dcterms:created xsi:type="dcterms:W3CDTF">2018-10-17T06:49:00Z</dcterms:created>
  <dcterms:modified xsi:type="dcterms:W3CDTF">2020-01-09T11:52:00Z</dcterms:modified>
</cp:coreProperties>
</file>